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D8" w:rsidRPr="00EA4CFC" w:rsidRDefault="003A01B7" w:rsidP="00EA4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CF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3A01B7" w:rsidRPr="00EA4CFC" w:rsidRDefault="003A01B7" w:rsidP="00EA4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CFC">
        <w:rPr>
          <w:rFonts w:ascii="Times New Roman" w:hAnsi="Times New Roman" w:cs="Times New Roman"/>
          <w:sz w:val="28"/>
          <w:szCs w:val="28"/>
        </w:rPr>
        <w:t>«Средняя общеобразовательная школа № 12»</w:t>
      </w:r>
    </w:p>
    <w:p w:rsidR="003A01B7" w:rsidRDefault="003A01B7"/>
    <w:p w:rsidR="003A01B7" w:rsidRPr="00EA4CFC" w:rsidRDefault="00EA4CFC" w:rsidP="00EA4CFC">
      <w:pPr>
        <w:jc w:val="right"/>
        <w:rPr>
          <w:rFonts w:ascii="Times New Roman" w:hAnsi="Times New Roman" w:cs="Times New Roman"/>
          <w:sz w:val="28"/>
          <w:szCs w:val="28"/>
        </w:rPr>
      </w:pPr>
      <w:r w:rsidRPr="00EA4CFC">
        <w:rPr>
          <w:rFonts w:ascii="Times New Roman" w:hAnsi="Times New Roman" w:cs="Times New Roman"/>
          <w:sz w:val="28"/>
          <w:szCs w:val="28"/>
        </w:rPr>
        <w:t>У</w:t>
      </w:r>
      <w:r w:rsidR="003A01B7" w:rsidRPr="00EA4CFC">
        <w:rPr>
          <w:rFonts w:ascii="Times New Roman" w:hAnsi="Times New Roman" w:cs="Times New Roman"/>
          <w:sz w:val="28"/>
          <w:szCs w:val="28"/>
        </w:rPr>
        <w:t>тверждаю</w:t>
      </w:r>
      <w:r w:rsidRPr="00EA4CFC">
        <w:rPr>
          <w:rFonts w:ascii="Times New Roman" w:hAnsi="Times New Roman" w:cs="Times New Roman"/>
          <w:sz w:val="28"/>
          <w:szCs w:val="28"/>
        </w:rPr>
        <w:t>:</w:t>
      </w:r>
    </w:p>
    <w:p w:rsidR="00EA4CFC" w:rsidRPr="00EA4CFC" w:rsidRDefault="00EA4CFC" w:rsidP="00EA4CFC">
      <w:pPr>
        <w:jc w:val="right"/>
        <w:rPr>
          <w:rFonts w:ascii="Times New Roman" w:hAnsi="Times New Roman" w:cs="Times New Roman"/>
          <w:sz w:val="28"/>
          <w:szCs w:val="28"/>
        </w:rPr>
      </w:pPr>
      <w:r w:rsidRPr="00EA4CFC">
        <w:rPr>
          <w:rFonts w:ascii="Times New Roman" w:hAnsi="Times New Roman" w:cs="Times New Roman"/>
          <w:sz w:val="28"/>
          <w:szCs w:val="28"/>
        </w:rPr>
        <w:t>Директор ш</w:t>
      </w:r>
      <w:r w:rsidR="00B767FA">
        <w:rPr>
          <w:rFonts w:ascii="Times New Roman" w:hAnsi="Times New Roman" w:cs="Times New Roman"/>
          <w:sz w:val="28"/>
          <w:szCs w:val="28"/>
        </w:rPr>
        <w:t>колы                           А.В. Икрянов</w:t>
      </w:r>
    </w:p>
    <w:p w:rsidR="00EA4CFC" w:rsidRDefault="00EA4CFC"/>
    <w:p w:rsidR="00EA4CFC" w:rsidRPr="004B44DE" w:rsidRDefault="00EA4CFC" w:rsidP="00EA4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4DE">
        <w:rPr>
          <w:rFonts w:ascii="Times New Roman" w:hAnsi="Times New Roman" w:cs="Times New Roman"/>
          <w:b/>
          <w:sz w:val="28"/>
          <w:szCs w:val="28"/>
        </w:rPr>
        <w:t>План работы проблемной группы учителей по преподаванию</w:t>
      </w:r>
    </w:p>
    <w:p w:rsidR="00016281" w:rsidRPr="004B44DE" w:rsidRDefault="00B767FA" w:rsidP="00EA4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ОРКиСЭ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ОДНКНР на 2022 – 2023</w:t>
      </w:r>
      <w:r w:rsidR="00EA4CFC" w:rsidRPr="004B44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683" w:type="dxa"/>
        <w:tblLook w:val="04A0"/>
      </w:tblPr>
      <w:tblGrid>
        <w:gridCol w:w="675"/>
        <w:gridCol w:w="4932"/>
        <w:gridCol w:w="1683"/>
        <w:gridCol w:w="2393"/>
      </w:tblGrid>
      <w:tr w:rsidR="00016281" w:rsidTr="004B44DE">
        <w:tc>
          <w:tcPr>
            <w:tcW w:w="675" w:type="dxa"/>
          </w:tcPr>
          <w:p w:rsidR="00016281" w:rsidRDefault="00016281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2" w:type="dxa"/>
          </w:tcPr>
          <w:p w:rsidR="00016281" w:rsidRDefault="00016281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683" w:type="dxa"/>
          </w:tcPr>
          <w:p w:rsidR="00016281" w:rsidRDefault="00016281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016281" w:rsidRDefault="00016281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16281" w:rsidTr="004B44DE">
        <w:tc>
          <w:tcPr>
            <w:tcW w:w="675" w:type="dxa"/>
          </w:tcPr>
          <w:p w:rsidR="00016281" w:rsidRDefault="00016281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2" w:type="dxa"/>
          </w:tcPr>
          <w:p w:rsidR="00016281" w:rsidRDefault="00E25080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утверждение плана работы проблемной группы по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ОРКиСЭ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ОДНКНР</w:t>
            </w:r>
          </w:p>
        </w:tc>
        <w:tc>
          <w:tcPr>
            <w:tcW w:w="1683" w:type="dxa"/>
          </w:tcPr>
          <w:p w:rsidR="00016281" w:rsidRDefault="00E25080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016281" w:rsidRDefault="00E25080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Л.В.</w:t>
            </w:r>
          </w:p>
          <w:p w:rsidR="00E25080" w:rsidRDefault="00E25080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016281" w:rsidTr="004B44DE">
        <w:tc>
          <w:tcPr>
            <w:tcW w:w="675" w:type="dxa"/>
          </w:tcPr>
          <w:p w:rsidR="00016281" w:rsidRDefault="00E25080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2" w:type="dxa"/>
          </w:tcPr>
          <w:p w:rsidR="00016281" w:rsidRDefault="00E25080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учащихся к участию в общероссийской </w:t>
            </w:r>
            <w:r w:rsidR="006A156B">
              <w:rPr>
                <w:rFonts w:ascii="Times New Roman" w:hAnsi="Times New Roman" w:cs="Times New Roman"/>
                <w:sz w:val="28"/>
                <w:szCs w:val="28"/>
              </w:rPr>
              <w:t>олимпиаде по ОПК (школьный этап)</w:t>
            </w:r>
          </w:p>
        </w:tc>
        <w:tc>
          <w:tcPr>
            <w:tcW w:w="1683" w:type="dxa"/>
          </w:tcPr>
          <w:p w:rsidR="00016281" w:rsidRDefault="006A156B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393" w:type="dxa"/>
          </w:tcPr>
          <w:p w:rsidR="00016281" w:rsidRDefault="006A156B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016281" w:rsidTr="004B44DE">
        <w:tc>
          <w:tcPr>
            <w:tcW w:w="675" w:type="dxa"/>
          </w:tcPr>
          <w:p w:rsidR="00016281" w:rsidRDefault="006A156B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2" w:type="dxa"/>
          </w:tcPr>
          <w:p w:rsidR="00016281" w:rsidRDefault="006A156B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проблемной группы учителей. Тема: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и приёмы, используемые для развития познавательной деятельности обучающихся на занятиях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ОРКиСЭ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1683" w:type="dxa"/>
          </w:tcPr>
          <w:p w:rsidR="00016281" w:rsidRDefault="006A156B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016281" w:rsidRDefault="006A156B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Л.В.</w:t>
            </w:r>
          </w:p>
          <w:p w:rsidR="006A156B" w:rsidRDefault="006A156B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016281" w:rsidTr="004B44DE">
        <w:tc>
          <w:tcPr>
            <w:tcW w:w="675" w:type="dxa"/>
          </w:tcPr>
          <w:p w:rsidR="00016281" w:rsidRDefault="006A156B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2" w:type="dxa"/>
          </w:tcPr>
          <w:p w:rsidR="00016281" w:rsidRDefault="006A156B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родителями обучающихся 3 класса по выбору модулей для изучения курса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ОРКиСЭ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016281" w:rsidRDefault="006A156B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016281" w:rsidRDefault="006A156B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Л.В.</w:t>
            </w:r>
          </w:p>
          <w:p w:rsidR="006A156B" w:rsidRDefault="006A156B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6A156B" w:rsidRDefault="00B767FA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016281" w:rsidTr="004B44DE">
        <w:tc>
          <w:tcPr>
            <w:tcW w:w="675" w:type="dxa"/>
          </w:tcPr>
          <w:p w:rsidR="00016281" w:rsidRDefault="006A156B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2" w:type="dxa"/>
          </w:tcPr>
          <w:p w:rsidR="00016281" w:rsidRDefault="006A156B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</w:t>
            </w:r>
            <w:r w:rsidR="00414E9D">
              <w:rPr>
                <w:rFonts w:ascii="Times New Roman" w:hAnsi="Times New Roman" w:cs="Times New Roman"/>
                <w:sz w:val="28"/>
                <w:szCs w:val="28"/>
              </w:rPr>
              <w:t xml:space="preserve">ние проблемной группы учителей.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414E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14E9D">
              <w:rPr>
                <w:rFonts w:ascii="Times New Roman" w:hAnsi="Times New Roman" w:cs="Times New Roman"/>
                <w:sz w:val="28"/>
                <w:szCs w:val="28"/>
              </w:rPr>
              <w:t xml:space="preserve">Духовно – нравственное воспитание на занятиях </w:t>
            </w:r>
            <w:proofErr w:type="spellStart"/>
            <w:r w:rsidR="00414E9D">
              <w:rPr>
                <w:rFonts w:ascii="Times New Roman" w:hAnsi="Times New Roman" w:cs="Times New Roman"/>
                <w:sz w:val="28"/>
                <w:szCs w:val="28"/>
              </w:rPr>
              <w:t>ОРКиСЭ</w:t>
            </w:r>
            <w:proofErr w:type="spellEnd"/>
            <w:r w:rsidR="00414E9D">
              <w:rPr>
                <w:rFonts w:ascii="Times New Roman" w:hAnsi="Times New Roman" w:cs="Times New Roman"/>
                <w:sz w:val="28"/>
                <w:szCs w:val="28"/>
              </w:rPr>
              <w:t xml:space="preserve"> и ОДНКНР в контексте реализации ФГОС». </w:t>
            </w:r>
          </w:p>
        </w:tc>
        <w:tc>
          <w:tcPr>
            <w:tcW w:w="1683" w:type="dxa"/>
          </w:tcPr>
          <w:p w:rsidR="00016281" w:rsidRDefault="00F65D5F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016281" w:rsidRDefault="00414E9D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Л.В.</w:t>
            </w:r>
          </w:p>
          <w:p w:rsidR="00414E9D" w:rsidRDefault="00414E9D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414E9D" w:rsidRDefault="00414E9D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016281" w:rsidTr="004B44DE">
        <w:tc>
          <w:tcPr>
            <w:tcW w:w="675" w:type="dxa"/>
          </w:tcPr>
          <w:p w:rsidR="00016281" w:rsidRDefault="00414E9D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2" w:type="dxa"/>
          </w:tcPr>
          <w:p w:rsidR="00016281" w:rsidRDefault="00414E9D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проблемной группы учителей. Тема «</w:t>
            </w:r>
            <w:r w:rsidR="004B44DE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технологий на занятиях ОДНКНР».</w:t>
            </w:r>
          </w:p>
        </w:tc>
        <w:tc>
          <w:tcPr>
            <w:tcW w:w="1683" w:type="dxa"/>
          </w:tcPr>
          <w:p w:rsidR="00016281" w:rsidRDefault="004B44DE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016281" w:rsidRDefault="004B44DE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Л.В.</w:t>
            </w:r>
          </w:p>
          <w:p w:rsidR="004B44DE" w:rsidRDefault="004B44DE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016281" w:rsidTr="004B44DE">
        <w:tc>
          <w:tcPr>
            <w:tcW w:w="675" w:type="dxa"/>
          </w:tcPr>
          <w:p w:rsidR="00016281" w:rsidRDefault="00B767FA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2" w:type="dxa"/>
          </w:tcPr>
          <w:p w:rsidR="00016281" w:rsidRDefault="004B44DE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в библиотеки: «День славянской письменности и культуры</w:t>
            </w:r>
          </w:p>
        </w:tc>
        <w:tc>
          <w:tcPr>
            <w:tcW w:w="1683" w:type="dxa"/>
          </w:tcPr>
          <w:p w:rsidR="00016281" w:rsidRDefault="00016281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16281" w:rsidRDefault="00B767FA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</w:tbl>
    <w:p w:rsidR="00EA4CFC" w:rsidRPr="00EA4CFC" w:rsidRDefault="00EA4CFC" w:rsidP="00EA4C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4CFC" w:rsidRPr="00EA4CFC" w:rsidSect="00D8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1B7"/>
    <w:rsid w:val="00016281"/>
    <w:rsid w:val="003A01B7"/>
    <w:rsid w:val="00414E9D"/>
    <w:rsid w:val="004B44DE"/>
    <w:rsid w:val="006A156B"/>
    <w:rsid w:val="00A25F15"/>
    <w:rsid w:val="00AF79D1"/>
    <w:rsid w:val="00B767FA"/>
    <w:rsid w:val="00D820D8"/>
    <w:rsid w:val="00E25080"/>
    <w:rsid w:val="00EA4CFC"/>
    <w:rsid w:val="00F47798"/>
    <w:rsid w:val="00F6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2019-12-04T18:46:00Z</dcterms:created>
  <dcterms:modified xsi:type="dcterms:W3CDTF">2023-02-01T12:49:00Z</dcterms:modified>
</cp:coreProperties>
</file>